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u w:val="single"/>
          <w:rtl w:val="0"/>
        </w:rPr>
        <w:t xml:space="preserve">Attendance:</w:t>
      </w:r>
      <w:r w:rsidRPr="00000000" w:rsidR="00000000" w:rsidDel="00000000">
        <w:rPr>
          <w:rtl w:val="0"/>
        </w:rPr>
        <w:t xml:space="preserve"> Lily, Cas, Griffin, Roxie, Lauren, Sarah, Jess, Elizabeth, Tracy, Kathleen, Jackson, Carly, Alana, Alice, Alex, Kate, Lillie, Me, Spencer, Whitney, Caroline, Maddie, Emily, DJ, Sam, Foster, Adam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We had elections, please welcome our new board!: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President- Lily Vela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Vice President- Spencer Zeigler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Treasurer- Emily Hrovat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Secretary- Cas Wain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 Chair- Alex Kaufmann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We also approved of some changes in the constitution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made the language more gender neutral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changed title of Outreach Chair to PR Chair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added position of Community Outreach Chair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added that seniors are allowed to vote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Program housing - Planned Parenthood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If you are interested in living in a house and volunteering with Planned Parenthood talk to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lshepherd16@wooster.edu</w:t>
        </w:r>
      </w:hyperlink>
      <w:r w:rsidRPr="00000000" w:rsidR="00000000" w:rsidDel="00000000">
        <w:rPr>
          <w:rtl w:val="0"/>
        </w:rPr>
        <w:t xml:space="preserve"> , we need a group of 4-30 people.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There are 8 hours of volunteering required per month if you decide to join, but it will be 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SAFE SPACE TRAINING :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If you are interested in getting trained with VOX, please email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vhorvath16@wooster.edu</w:t>
        </w:r>
      </w:hyperlink>
      <w:r w:rsidRPr="00000000" w:rsidR="00000000" w:rsidDel="00000000">
        <w:rPr>
          <w:rtl w:val="0"/>
        </w:rPr>
        <w:t xml:space="preserve"> so we can plan out a time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 far, Saturday mornings seem best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They are 3 hour sessions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Valentine’s -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encourage people to come by the table at dinner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today is the last day!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Announcements: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Pregnancy Forum on 12th 7p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&gt;&gt;&gt;Body Positivity - interested 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Sarah interested in hosting a body positivity event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two parts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informative, educational - WGSS professors invited 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social - speak-out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We talked about forming a committee to help the event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We also talked about the date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&gt;&gt;&gt;Move Queer Sex??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vhorvath16@wooster.edu" Type="http://schemas.openxmlformats.org/officeDocument/2006/relationships/hyperlink" TargetMode="External" Id="rId6"/><Relationship Target="mailto:lshepherd16@wooster.edu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2/8/14.docx</dc:title>
</cp:coreProperties>
</file>